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2" w:rsidRPr="00772F1D" w:rsidRDefault="007F7B02" w:rsidP="007F7B02">
      <w:pPr>
        <w:jc w:val="both"/>
        <w:rPr>
          <w:b/>
          <w:sz w:val="28"/>
          <w:szCs w:val="28"/>
        </w:rPr>
      </w:pPr>
      <w:r w:rsidRPr="00772F1D">
        <w:rPr>
          <w:b/>
          <w:sz w:val="28"/>
          <w:szCs w:val="28"/>
          <w:u w:val="single"/>
        </w:rPr>
        <w:t>Вопрос:</w:t>
      </w:r>
      <w:r w:rsidRPr="00772F1D">
        <w:rPr>
          <w:b/>
          <w:sz w:val="28"/>
          <w:szCs w:val="28"/>
        </w:rPr>
        <w:t xml:space="preserve"> Как бороться с детскими истериками? Что делать, если ребёнок капризничает?</w:t>
      </w:r>
    </w:p>
    <w:p w:rsidR="007F7B02" w:rsidRPr="00B75C68" w:rsidRDefault="007F7B02" w:rsidP="007F7B02">
      <w:pPr>
        <w:jc w:val="both"/>
        <w:rPr>
          <w:sz w:val="28"/>
          <w:szCs w:val="28"/>
        </w:rPr>
      </w:pPr>
    </w:p>
    <w:p w:rsidR="007F7B02" w:rsidRDefault="007F7B02" w:rsidP="007F7B02">
      <w:pPr>
        <w:jc w:val="both"/>
        <w:rPr>
          <w:sz w:val="28"/>
          <w:szCs w:val="28"/>
        </w:rPr>
      </w:pPr>
      <w:r w:rsidRPr="00B75C68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Здесь имеет многие факторы. Например: ж</w:t>
      </w:r>
      <w:r w:rsidRPr="00B75C68">
        <w:rPr>
          <w:sz w:val="28"/>
          <w:szCs w:val="28"/>
        </w:rPr>
        <w:t>еланный ли был ребенок, как протекала беременность, как проходили роды, как ребенок развивался в период до года – а именно, была ли с ним мама</w:t>
      </w:r>
      <w:r>
        <w:rPr>
          <w:sz w:val="28"/>
          <w:szCs w:val="28"/>
        </w:rPr>
        <w:t>,</w:t>
      </w:r>
      <w:r w:rsidRPr="00B75C68">
        <w:rPr>
          <w:sz w:val="28"/>
          <w:szCs w:val="28"/>
        </w:rPr>
        <w:t xml:space="preserve"> и получал ли он моментальное удовлетворение своих физиологических и эмоциональных потребностей, как ребенок развивался дальше и описание значимых моментов. Потом довольно подробно выясняется негативный паттерн поведения – что конкретно он делает “не так”, в ответ на какие действия (или бездействие) родителя, либо какие другие моменты являются провокаторами нежелательного поведения ребенка, как это начиналось и многое другое. </w:t>
      </w:r>
      <w:r>
        <w:rPr>
          <w:sz w:val="28"/>
          <w:szCs w:val="28"/>
        </w:rPr>
        <w:t>Нужно обязательно выяснить,</w:t>
      </w:r>
      <w:r w:rsidRPr="00B75C68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 ребёнка </w:t>
      </w:r>
      <w:r w:rsidRPr="00B75C68">
        <w:rPr>
          <w:sz w:val="28"/>
          <w:szCs w:val="28"/>
        </w:rPr>
        <w:t>неврологические проблемы, может быть усугубленные воспитанием или непониманием сути проблемы, либо повышенная эмоциональность и, как следствие, неумение контролировать и управлять своими эм</w:t>
      </w:r>
      <w:r>
        <w:rPr>
          <w:sz w:val="28"/>
          <w:szCs w:val="28"/>
        </w:rPr>
        <w:t>оциями.</w:t>
      </w:r>
      <w:r w:rsidRPr="00B75C68">
        <w:rPr>
          <w:sz w:val="28"/>
          <w:szCs w:val="28"/>
        </w:rPr>
        <w:br/>
        <w:t xml:space="preserve">А может и нечто третье. </w:t>
      </w:r>
      <w:proofErr w:type="gramStart"/>
      <w:r w:rsidRPr="00B75C68">
        <w:rPr>
          <w:sz w:val="28"/>
          <w:szCs w:val="28"/>
        </w:rPr>
        <w:t>Действия родителя в этих случаях: понять суть проблемы ребенка, пересмотреть и изменить свое отношение к нежелательным проявлениям ребенка, создать ему спокойную атмосферу, с одной стороны удовлетворяя потребность ребенка в любви, эмоциональном тепле, внимании к его трудностям, а с другой стороны, правильно и спокойно останавливать его истерические реакции, и главное, показывать своим примером эталон уравновешенного и доброжелательного поведения.</w:t>
      </w:r>
      <w:r w:rsidRPr="00B75C68">
        <w:rPr>
          <w:sz w:val="28"/>
          <w:szCs w:val="28"/>
        </w:rPr>
        <w:br/>
      </w:r>
      <w:proofErr w:type="gramEnd"/>
    </w:p>
    <w:p w:rsidR="008771F1" w:rsidRDefault="007F7B02"/>
    <w:sectPr w:rsidR="008771F1" w:rsidSect="009C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02"/>
    <w:rsid w:val="00140A77"/>
    <w:rsid w:val="007F7B02"/>
    <w:rsid w:val="00966F18"/>
    <w:rsid w:val="009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МБОУ СОШ №26 г. Ирктск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1</cp:revision>
  <dcterms:created xsi:type="dcterms:W3CDTF">2013-11-01T04:37:00Z</dcterms:created>
  <dcterms:modified xsi:type="dcterms:W3CDTF">2013-11-01T04:37:00Z</dcterms:modified>
</cp:coreProperties>
</file>